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16" w:rsidRPr="00861016" w:rsidRDefault="00861016" w:rsidP="00861016">
      <w:pPr>
        <w:jc w:val="center"/>
        <w:rPr>
          <w:sz w:val="28"/>
          <w:szCs w:val="28"/>
        </w:rPr>
      </w:pPr>
      <w:r w:rsidRPr="00861016">
        <w:rPr>
          <w:sz w:val="28"/>
          <w:szCs w:val="28"/>
        </w:rPr>
        <w:t xml:space="preserve">СОВЕТ СЕЛЬСКОГО ПОСЕЛЕНИЯ АСЯНОВСКИЙ СЕЛЬСОВЕТ МУНИЦИПАЛЬНОГО РАЙОНА ДЮРТЮЛИНСКИЙ РАЙОН </w:t>
      </w:r>
    </w:p>
    <w:p w:rsidR="00861016" w:rsidRPr="00861016" w:rsidRDefault="00861016" w:rsidP="00861016">
      <w:pPr>
        <w:jc w:val="center"/>
        <w:rPr>
          <w:sz w:val="28"/>
          <w:szCs w:val="28"/>
        </w:rPr>
      </w:pPr>
      <w:r w:rsidRPr="00861016">
        <w:rPr>
          <w:sz w:val="28"/>
          <w:szCs w:val="28"/>
        </w:rPr>
        <w:t>РЕСПУБЛИКИ БАШКОРТОСТАН</w:t>
      </w:r>
    </w:p>
    <w:p w:rsidR="00861016" w:rsidRPr="00861016" w:rsidRDefault="00861016" w:rsidP="00861016">
      <w:pPr>
        <w:keepNext/>
        <w:outlineLvl w:val="0"/>
        <w:rPr>
          <w:b/>
          <w:sz w:val="28"/>
          <w:szCs w:val="28"/>
          <w:lang w:val="be-BY"/>
        </w:rPr>
      </w:pPr>
    </w:p>
    <w:p w:rsidR="00861016" w:rsidRPr="00861016" w:rsidRDefault="00861016" w:rsidP="00861016">
      <w:pPr>
        <w:keepNext/>
        <w:jc w:val="center"/>
        <w:outlineLvl w:val="0"/>
        <w:rPr>
          <w:b/>
          <w:sz w:val="28"/>
          <w:szCs w:val="28"/>
          <w:lang w:val="be-BY"/>
        </w:rPr>
      </w:pPr>
    </w:p>
    <w:p w:rsidR="00861016" w:rsidRPr="00861016" w:rsidRDefault="00861016" w:rsidP="00861016">
      <w:pPr>
        <w:keepNext/>
        <w:jc w:val="center"/>
        <w:outlineLvl w:val="0"/>
        <w:rPr>
          <w:b/>
          <w:sz w:val="28"/>
          <w:lang w:val="be-BY"/>
        </w:rPr>
      </w:pPr>
      <w:r w:rsidRPr="00861016">
        <w:rPr>
          <w:b/>
          <w:sz w:val="28"/>
          <w:szCs w:val="28"/>
          <w:lang w:val="be-BY"/>
        </w:rPr>
        <w:t xml:space="preserve">  28 </w:t>
      </w:r>
      <w:r w:rsidRPr="00861016">
        <w:rPr>
          <w:b/>
          <w:sz w:val="28"/>
          <w:lang w:val="be-BY"/>
        </w:rPr>
        <w:t xml:space="preserve"> созыв                                                    58      заседание</w:t>
      </w:r>
    </w:p>
    <w:p w:rsidR="00861016" w:rsidRPr="00861016" w:rsidRDefault="00861016" w:rsidP="00861016">
      <w:pPr>
        <w:rPr>
          <w:lang w:val="be-BY"/>
        </w:rPr>
      </w:pPr>
    </w:p>
    <w:p w:rsidR="00861016" w:rsidRPr="00861016" w:rsidRDefault="00861016">
      <w:pPr>
        <w:rPr>
          <w:b/>
          <w:color w:val="000000"/>
        </w:rPr>
      </w:pPr>
      <w:r w:rsidRPr="00861016">
        <w:rPr>
          <w:b/>
          <w:color w:val="000000"/>
        </w:rPr>
        <w:t xml:space="preserve">                  ҚАРАР                                                                              </w:t>
      </w:r>
      <w:r w:rsidRPr="00861016">
        <w:rPr>
          <w:rFonts w:ascii="NewtonAsian" w:hAnsi="NewtonAsian"/>
          <w:b/>
          <w:color w:val="000000"/>
        </w:rPr>
        <w:t></w:t>
      </w:r>
      <w:r w:rsidRPr="00861016">
        <w:rPr>
          <w:rFonts w:ascii="NewtonAsian" w:hAnsi="NewtonAsian"/>
          <w:b/>
          <w:color w:val="000000"/>
        </w:rPr>
        <w:t></w:t>
      </w:r>
      <w:r w:rsidRPr="00861016">
        <w:rPr>
          <w:b/>
          <w:color w:val="000000"/>
        </w:rPr>
        <w:t>РЕШЕНИЕ</w:t>
      </w:r>
    </w:p>
    <w:p w:rsidR="00861016" w:rsidRDefault="00861016"/>
    <w:p w:rsidR="00861016" w:rsidRDefault="00861016"/>
    <w:p w:rsidR="00861016" w:rsidRPr="00861016" w:rsidRDefault="00861016" w:rsidP="00861016">
      <w:pPr>
        <w:jc w:val="center"/>
        <w:rPr>
          <w:b/>
          <w:sz w:val="28"/>
          <w:szCs w:val="28"/>
        </w:rPr>
      </w:pPr>
      <w:r w:rsidRPr="00861016"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861016">
        <w:rPr>
          <w:b/>
          <w:sz w:val="28"/>
          <w:szCs w:val="28"/>
        </w:rPr>
        <w:t>Асяновский</w:t>
      </w:r>
      <w:proofErr w:type="spellEnd"/>
      <w:r w:rsidRPr="0086101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861016">
        <w:rPr>
          <w:b/>
          <w:sz w:val="28"/>
          <w:szCs w:val="28"/>
        </w:rPr>
        <w:t>Дюртюлинский</w:t>
      </w:r>
      <w:proofErr w:type="spellEnd"/>
      <w:r w:rsidRPr="00861016">
        <w:rPr>
          <w:b/>
          <w:sz w:val="28"/>
          <w:szCs w:val="28"/>
        </w:rPr>
        <w:t xml:space="preserve"> район Республики Башкортостан от 14.10.2011г. № 7/42 «Об утверждении Положения о порядке организации доступа и осуществления контроля за обеспечением доступа к информации о деятельности органов местного самоуправления сельского поселения </w:t>
      </w:r>
      <w:proofErr w:type="spellStart"/>
      <w:r w:rsidRPr="00861016">
        <w:rPr>
          <w:b/>
          <w:sz w:val="28"/>
          <w:szCs w:val="28"/>
        </w:rPr>
        <w:t>Асяновский</w:t>
      </w:r>
      <w:proofErr w:type="spellEnd"/>
      <w:r w:rsidRPr="0086101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861016">
        <w:rPr>
          <w:b/>
          <w:sz w:val="28"/>
          <w:szCs w:val="28"/>
        </w:rPr>
        <w:t>Дюртюлинский</w:t>
      </w:r>
      <w:proofErr w:type="spellEnd"/>
      <w:r w:rsidRPr="00861016">
        <w:rPr>
          <w:b/>
          <w:sz w:val="28"/>
          <w:szCs w:val="28"/>
        </w:rPr>
        <w:t xml:space="preserve"> район</w:t>
      </w:r>
    </w:p>
    <w:p w:rsidR="00861016" w:rsidRPr="00861016" w:rsidRDefault="00861016" w:rsidP="00861016">
      <w:pPr>
        <w:jc w:val="center"/>
        <w:rPr>
          <w:b/>
          <w:sz w:val="28"/>
          <w:szCs w:val="28"/>
        </w:rPr>
      </w:pPr>
      <w:r w:rsidRPr="00861016">
        <w:rPr>
          <w:b/>
          <w:sz w:val="28"/>
          <w:szCs w:val="28"/>
        </w:rPr>
        <w:t xml:space="preserve"> Республики Башкортостан»</w:t>
      </w:r>
    </w:p>
    <w:p w:rsidR="00861016" w:rsidRPr="00861016" w:rsidRDefault="00861016" w:rsidP="00861016">
      <w:pPr>
        <w:jc w:val="center"/>
        <w:rPr>
          <w:b/>
          <w:sz w:val="28"/>
          <w:szCs w:val="28"/>
        </w:rPr>
      </w:pPr>
    </w:p>
    <w:p w:rsidR="00861016" w:rsidRPr="00861016" w:rsidRDefault="00861016" w:rsidP="00861016">
      <w:pPr>
        <w:ind w:firstLine="567"/>
        <w:jc w:val="both"/>
        <w:rPr>
          <w:sz w:val="28"/>
          <w:szCs w:val="28"/>
        </w:rPr>
      </w:pPr>
      <w:r w:rsidRPr="00861016">
        <w:rPr>
          <w:sz w:val="28"/>
          <w:szCs w:val="28"/>
        </w:rPr>
        <w:t xml:space="preserve">    Рассмотрев протест </w:t>
      </w:r>
      <w:proofErr w:type="spellStart"/>
      <w:r w:rsidRPr="00861016">
        <w:rPr>
          <w:sz w:val="28"/>
          <w:szCs w:val="28"/>
        </w:rPr>
        <w:t>Дюртюлинский</w:t>
      </w:r>
      <w:proofErr w:type="spellEnd"/>
      <w:r w:rsidRPr="00861016">
        <w:rPr>
          <w:sz w:val="28"/>
          <w:szCs w:val="28"/>
        </w:rPr>
        <w:t xml:space="preserve"> межрайонной прокуратуры от 28.04.2023г. №7-1-2023/Прдп99-23-20800021, руководствуясь Законом Республики Башкортостан от 12.12.2006г. №391-з «Об обращениях граждан в Республике Башкортостан», Уставом сельского поселения </w:t>
      </w:r>
      <w:proofErr w:type="spellStart"/>
      <w:r w:rsidRPr="00861016">
        <w:rPr>
          <w:sz w:val="28"/>
          <w:szCs w:val="28"/>
        </w:rPr>
        <w:t>Асяновский</w:t>
      </w:r>
      <w:proofErr w:type="spellEnd"/>
      <w:r w:rsidRPr="00861016">
        <w:rPr>
          <w:sz w:val="28"/>
          <w:szCs w:val="28"/>
        </w:rPr>
        <w:t xml:space="preserve"> сельсовет муниципального района </w:t>
      </w:r>
      <w:proofErr w:type="spellStart"/>
      <w:r w:rsidRPr="00861016">
        <w:rPr>
          <w:sz w:val="28"/>
          <w:szCs w:val="28"/>
        </w:rPr>
        <w:t>Дюртюлинский</w:t>
      </w:r>
      <w:proofErr w:type="spellEnd"/>
      <w:r w:rsidRPr="00861016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861016">
        <w:rPr>
          <w:sz w:val="28"/>
          <w:szCs w:val="28"/>
        </w:rPr>
        <w:t>Асяновский</w:t>
      </w:r>
      <w:proofErr w:type="spellEnd"/>
      <w:r w:rsidRPr="00861016">
        <w:rPr>
          <w:sz w:val="28"/>
          <w:szCs w:val="28"/>
        </w:rPr>
        <w:t xml:space="preserve"> сельсовет муниципального района </w:t>
      </w:r>
      <w:proofErr w:type="spellStart"/>
      <w:r w:rsidRPr="00861016">
        <w:rPr>
          <w:sz w:val="28"/>
          <w:szCs w:val="28"/>
        </w:rPr>
        <w:t>Дюртюлинский</w:t>
      </w:r>
      <w:proofErr w:type="spellEnd"/>
      <w:r w:rsidRPr="00861016">
        <w:rPr>
          <w:sz w:val="28"/>
          <w:szCs w:val="28"/>
        </w:rPr>
        <w:t xml:space="preserve"> район Республики Башкортостан                  </w:t>
      </w:r>
    </w:p>
    <w:p w:rsidR="00861016" w:rsidRPr="00861016" w:rsidRDefault="00861016" w:rsidP="00861016">
      <w:pPr>
        <w:jc w:val="both"/>
        <w:outlineLvl w:val="0"/>
        <w:rPr>
          <w:sz w:val="28"/>
          <w:szCs w:val="28"/>
        </w:rPr>
      </w:pPr>
      <w:r w:rsidRPr="00861016">
        <w:rPr>
          <w:sz w:val="28"/>
          <w:szCs w:val="28"/>
        </w:rPr>
        <w:t>РЕШИЛ:</w:t>
      </w:r>
    </w:p>
    <w:p w:rsidR="00861016" w:rsidRPr="00861016" w:rsidRDefault="00861016" w:rsidP="00861016">
      <w:pPr>
        <w:jc w:val="both"/>
        <w:rPr>
          <w:sz w:val="28"/>
          <w:szCs w:val="28"/>
        </w:rPr>
      </w:pPr>
      <w:r w:rsidRPr="00861016">
        <w:rPr>
          <w:sz w:val="28"/>
          <w:szCs w:val="28"/>
        </w:rPr>
        <w:t xml:space="preserve">1.Внести следующие изменения в решение Совета Сельского поселения </w:t>
      </w:r>
      <w:proofErr w:type="spellStart"/>
      <w:r w:rsidRPr="00861016">
        <w:rPr>
          <w:sz w:val="28"/>
          <w:szCs w:val="28"/>
        </w:rPr>
        <w:t>Асяновский</w:t>
      </w:r>
      <w:proofErr w:type="spellEnd"/>
      <w:r w:rsidRPr="00861016">
        <w:rPr>
          <w:sz w:val="28"/>
          <w:szCs w:val="28"/>
        </w:rPr>
        <w:t xml:space="preserve"> сельсовет муниципального района </w:t>
      </w:r>
      <w:proofErr w:type="spellStart"/>
      <w:r w:rsidRPr="00861016">
        <w:rPr>
          <w:sz w:val="28"/>
          <w:szCs w:val="28"/>
        </w:rPr>
        <w:t>Дюртюлинский</w:t>
      </w:r>
      <w:proofErr w:type="spellEnd"/>
      <w:r w:rsidRPr="00861016">
        <w:rPr>
          <w:sz w:val="28"/>
          <w:szCs w:val="28"/>
        </w:rPr>
        <w:t xml:space="preserve"> район Республики Башкортостан от 14.10.2011г. № 7/42 «Об утверждении Положения о порядке организации доступа и осуществления контроля за обеспечением доступа к информации о деятельности органов местного самоуправления сельского поселения </w:t>
      </w:r>
      <w:proofErr w:type="spellStart"/>
      <w:r w:rsidRPr="00861016">
        <w:rPr>
          <w:sz w:val="28"/>
          <w:szCs w:val="28"/>
        </w:rPr>
        <w:t>Асяновский</w:t>
      </w:r>
      <w:proofErr w:type="spellEnd"/>
      <w:r w:rsidRPr="00861016">
        <w:rPr>
          <w:sz w:val="28"/>
          <w:szCs w:val="28"/>
        </w:rPr>
        <w:t xml:space="preserve"> сельсовет муниципального района </w:t>
      </w:r>
      <w:proofErr w:type="spellStart"/>
      <w:r w:rsidRPr="00861016">
        <w:rPr>
          <w:sz w:val="28"/>
          <w:szCs w:val="28"/>
        </w:rPr>
        <w:t>Дюртюлинский</w:t>
      </w:r>
      <w:proofErr w:type="spellEnd"/>
      <w:r w:rsidRPr="00861016">
        <w:rPr>
          <w:sz w:val="28"/>
          <w:szCs w:val="28"/>
        </w:rPr>
        <w:t xml:space="preserve"> район Республики Башкортостан» (далее-Положение):</w:t>
      </w:r>
    </w:p>
    <w:p w:rsidR="00861016" w:rsidRPr="00861016" w:rsidRDefault="00861016" w:rsidP="00861016">
      <w:pPr>
        <w:jc w:val="both"/>
        <w:rPr>
          <w:sz w:val="28"/>
          <w:szCs w:val="28"/>
        </w:rPr>
      </w:pPr>
      <w:r w:rsidRPr="00861016">
        <w:rPr>
          <w:sz w:val="28"/>
          <w:szCs w:val="28"/>
        </w:rPr>
        <w:t xml:space="preserve">1.1.  В приложении к Положению о порядке организации доступа и </w:t>
      </w:r>
      <w:proofErr w:type="gramStart"/>
      <w:r w:rsidRPr="00861016">
        <w:rPr>
          <w:sz w:val="28"/>
          <w:szCs w:val="28"/>
        </w:rPr>
        <w:t>осуществления  контроля</w:t>
      </w:r>
      <w:proofErr w:type="gramEnd"/>
      <w:r w:rsidRPr="00861016">
        <w:rPr>
          <w:sz w:val="28"/>
          <w:szCs w:val="28"/>
        </w:rPr>
        <w:t xml:space="preserve"> за обеспечением доступа к информации о деятельности  органов местного самоуправления сельского поселения </w:t>
      </w:r>
      <w:proofErr w:type="spellStart"/>
      <w:r w:rsidRPr="00861016">
        <w:rPr>
          <w:sz w:val="28"/>
          <w:szCs w:val="28"/>
        </w:rPr>
        <w:t>Асяновский</w:t>
      </w:r>
      <w:proofErr w:type="spellEnd"/>
      <w:r w:rsidRPr="00861016">
        <w:rPr>
          <w:sz w:val="28"/>
          <w:szCs w:val="28"/>
        </w:rPr>
        <w:t xml:space="preserve"> сельсовет муниципального района </w:t>
      </w:r>
      <w:proofErr w:type="spellStart"/>
      <w:r w:rsidRPr="00861016">
        <w:rPr>
          <w:sz w:val="28"/>
          <w:szCs w:val="28"/>
        </w:rPr>
        <w:t>Дюртюлинский</w:t>
      </w:r>
      <w:proofErr w:type="spellEnd"/>
      <w:r w:rsidRPr="00861016">
        <w:rPr>
          <w:sz w:val="28"/>
          <w:szCs w:val="28"/>
        </w:rPr>
        <w:t xml:space="preserve"> район Республики  Башкортостан пункт 9.3 изложит в следующей редакции:</w:t>
      </w:r>
    </w:p>
    <w:p w:rsidR="00861016" w:rsidRPr="00861016" w:rsidRDefault="00861016" w:rsidP="0086101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07"/>
        <w:gridCol w:w="3784"/>
        <w:gridCol w:w="2327"/>
        <w:gridCol w:w="2427"/>
      </w:tblGrid>
      <w:tr w:rsidR="00861016" w:rsidRPr="00861016" w:rsidTr="003C4C7C">
        <w:tc>
          <w:tcPr>
            <w:tcW w:w="824" w:type="dxa"/>
          </w:tcPr>
          <w:p w:rsidR="00861016" w:rsidRPr="00861016" w:rsidRDefault="00861016" w:rsidP="003C4C7C">
            <w:pPr>
              <w:rPr>
                <w:sz w:val="28"/>
                <w:szCs w:val="28"/>
              </w:rPr>
            </w:pPr>
            <w:r w:rsidRPr="00861016">
              <w:rPr>
                <w:sz w:val="28"/>
                <w:szCs w:val="28"/>
              </w:rPr>
              <w:t>9.3</w:t>
            </w:r>
          </w:p>
        </w:tc>
        <w:tc>
          <w:tcPr>
            <w:tcW w:w="3918" w:type="dxa"/>
          </w:tcPr>
          <w:p w:rsidR="00861016" w:rsidRPr="00861016" w:rsidRDefault="00861016" w:rsidP="003C4C7C">
            <w:pPr>
              <w:rPr>
                <w:sz w:val="28"/>
                <w:szCs w:val="28"/>
              </w:rPr>
            </w:pPr>
            <w:r w:rsidRPr="00861016">
              <w:rPr>
                <w:sz w:val="28"/>
                <w:szCs w:val="28"/>
              </w:rPr>
              <w:t xml:space="preserve">Обзоры обращений граждан, поступившие в ОМСУ, а также обобщенная информация о результатах рассмотрения этих </w:t>
            </w:r>
            <w:r w:rsidRPr="00861016">
              <w:rPr>
                <w:sz w:val="28"/>
                <w:szCs w:val="28"/>
              </w:rPr>
              <w:lastRenderedPageBreak/>
              <w:t xml:space="preserve">обращений и принятых мерах  </w:t>
            </w:r>
          </w:p>
        </w:tc>
        <w:tc>
          <w:tcPr>
            <w:tcW w:w="2335" w:type="dxa"/>
          </w:tcPr>
          <w:p w:rsidR="00861016" w:rsidRPr="00861016" w:rsidRDefault="00861016" w:rsidP="003C4C7C">
            <w:pPr>
              <w:rPr>
                <w:sz w:val="28"/>
                <w:szCs w:val="28"/>
              </w:rPr>
            </w:pPr>
            <w:r w:rsidRPr="00861016">
              <w:rPr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494" w:type="dxa"/>
          </w:tcPr>
          <w:p w:rsidR="00861016" w:rsidRPr="00861016" w:rsidRDefault="00861016" w:rsidP="003C4C7C">
            <w:pPr>
              <w:rPr>
                <w:sz w:val="28"/>
                <w:szCs w:val="28"/>
              </w:rPr>
            </w:pPr>
            <w:r w:rsidRPr="00861016">
              <w:rPr>
                <w:sz w:val="28"/>
                <w:szCs w:val="28"/>
              </w:rPr>
              <w:t xml:space="preserve">1 раз в </w:t>
            </w:r>
            <w:proofErr w:type="gramStart"/>
            <w:r w:rsidRPr="00861016">
              <w:rPr>
                <w:sz w:val="28"/>
                <w:szCs w:val="28"/>
              </w:rPr>
              <w:t>полугодие  не</w:t>
            </w:r>
            <w:proofErr w:type="gramEnd"/>
            <w:r w:rsidRPr="00861016">
              <w:rPr>
                <w:sz w:val="28"/>
                <w:szCs w:val="28"/>
              </w:rPr>
              <w:t xml:space="preserve"> позднее 1 сентября и 1 марта</w:t>
            </w:r>
          </w:p>
          <w:p w:rsidR="00861016" w:rsidRPr="00861016" w:rsidRDefault="00861016" w:rsidP="003C4C7C">
            <w:pPr>
              <w:rPr>
                <w:sz w:val="28"/>
                <w:szCs w:val="28"/>
              </w:rPr>
            </w:pPr>
          </w:p>
        </w:tc>
      </w:tr>
    </w:tbl>
    <w:p w:rsidR="00861016" w:rsidRPr="00861016" w:rsidRDefault="00861016" w:rsidP="008610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61016">
        <w:rPr>
          <w:sz w:val="28"/>
          <w:szCs w:val="28"/>
        </w:rPr>
        <w:lastRenderedPageBreak/>
        <w:t xml:space="preserve">2. Обнародовать настоящее решение на информационном стенде в здании администрации сельского поселения </w:t>
      </w:r>
      <w:proofErr w:type="spellStart"/>
      <w:r w:rsidRPr="00861016">
        <w:rPr>
          <w:sz w:val="28"/>
          <w:szCs w:val="28"/>
        </w:rPr>
        <w:t>Асяновский</w:t>
      </w:r>
      <w:proofErr w:type="spellEnd"/>
      <w:r w:rsidRPr="00861016">
        <w:rPr>
          <w:sz w:val="28"/>
          <w:szCs w:val="28"/>
        </w:rPr>
        <w:t xml:space="preserve"> сельсовет муниципального района </w:t>
      </w:r>
      <w:proofErr w:type="spellStart"/>
      <w:r w:rsidRPr="00861016">
        <w:rPr>
          <w:sz w:val="28"/>
          <w:szCs w:val="28"/>
        </w:rPr>
        <w:t>Дюртюлинский</w:t>
      </w:r>
      <w:proofErr w:type="spellEnd"/>
      <w:r w:rsidRPr="00861016">
        <w:rPr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861016">
        <w:rPr>
          <w:sz w:val="28"/>
          <w:szCs w:val="28"/>
        </w:rPr>
        <w:t>Дюртюлинский</w:t>
      </w:r>
      <w:proofErr w:type="spellEnd"/>
      <w:r w:rsidRPr="00861016">
        <w:rPr>
          <w:sz w:val="28"/>
          <w:szCs w:val="28"/>
        </w:rPr>
        <w:t xml:space="preserve"> район, с. </w:t>
      </w:r>
      <w:proofErr w:type="spellStart"/>
      <w:r w:rsidRPr="00861016">
        <w:rPr>
          <w:sz w:val="28"/>
          <w:szCs w:val="28"/>
        </w:rPr>
        <w:t>Асяново</w:t>
      </w:r>
      <w:proofErr w:type="spellEnd"/>
      <w:r w:rsidRPr="00861016">
        <w:rPr>
          <w:sz w:val="28"/>
          <w:szCs w:val="28"/>
        </w:rPr>
        <w:t xml:space="preserve">, ул. </w:t>
      </w:r>
      <w:proofErr w:type="spellStart"/>
      <w:r w:rsidRPr="00861016">
        <w:rPr>
          <w:sz w:val="28"/>
          <w:szCs w:val="28"/>
        </w:rPr>
        <w:t>Ш.Бабича</w:t>
      </w:r>
      <w:proofErr w:type="spellEnd"/>
      <w:r w:rsidRPr="00861016">
        <w:rPr>
          <w:sz w:val="28"/>
          <w:szCs w:val="28"/>
        </w:rPr>
        <w:t xml:space="preserve">, зд.14/1 и на странице сельского поселения </w:t>
      </w:r>
      <w:proofErr w:type="spellStart"/>
      <w:r w:rsidRPr="00861016">
        <w:rPr>
          <w:sz w:val="28"/>
          <w:szCs w:val="28"/>
        </w:rPr>
        <w:t>Асяновский</w:t>
      </w:r>
      <w:proofErr w:type="spellEnd"/>
      <w:r w:rsidRPr="00861016">
        <w:rPr>
          <w:sz w:val="28"/>
          <w:szCs w:val="28"/>
        </w:rPr>
        <w:t xml:space="preserve"> сельсовет муниципального района </w:t>
      </w:r>
      <w:proofErr w:type="spellStart"/>
      <w:r w:rsidRPr="00861016">
        <w:rPr>
          <w:sz w:val="28"/>
          <w:szCs w:val="28"/>
        </w:rPr>
        <w:t>Дюртюлинский</w:t>
      </w:r>
      <w:proofErr w:type="spellEnd"/>
      <w:r w:rsidRPr="00861016">
        <w:rPr>
          <w:sz w:val="28"/>
          <w:szCs w:val="28"/>
        </w:rPr>
        <w:t xml:space="preserve"> район Республики Башкортостан официального сайта органов местного самоуправления муниципального района </w:t>
      </w:r>
      <w:proofErr w:type="spellStart"/>
      <w:r w:rsidRPr="00861016">
        <w:rPr>
          <w:sz w:val="28"/>
          <w:szCs w:val="28"/>
        </w:rPr>
        <w:t>Дюртюлинский</w:t>
      </w:r>
      <w:proofErr w:type="spellEnd"/>
      <w:r w:rsidRPr="00861016">
        <w:rPr>
          <w:sz w:val="28"/>
          <w:szCs w:val="28"/>
        </w:rPr>
        <w:t xml:space="preserve"> район Республики Башкортостан  в сети Интернет.</w:t>
      </w:r>
    </w:p>
    <w:p w:rsidR="00861016" w:rsidRPr="00861016" w:rsidRDefault="00861016" w:rsidP="00861016">
      <w:pPr>
        <w:jc w:val="both"/>
        <w:rPr>
          <w:sz w:val="28"/>
          <w:szCs w:val="28"/>
        </w:rPr>
      </w:pPr>
      <w:r w:rsidRPr="00861016">
        <w:rPr>
          <w:sz w:val="28"/>
          <w:szCs w:val="28"/>
        </w:rPr>
        <w:t>3.  Настоящее решение вступает в силу с момента подписания.</w:t>
      </w:r>
    </w:p>
    <w:p w:rsidR="00861016" w:rsidRPr="00861016" w:rsidRDefault="00861016" w:rsidP="00861016">
      <w:pPr>
        <w:jc w:val="both"/>
        <w:rPr>
          <w:sz w:val="28"/>
          <w:szCs w:val="28"/>
        </w:rPr>
      </w:pPr>
      <w:r w:rsidRPr="00861016">
        <w:rPr>
          <w:sz w:val="28"/>
          <w:szCs w:val="28"/>
        </w:rPr>
        <w:t xml:space="preserve">4. Контроль за исполнением настоящего решения возложить на постоянную депутатскую комиссию по бюджету, налогам и вопросам муниципальной собственности (Председатель – </w:t>
      </w:r>
      <w:proofErr w:type="spellStart"/>
      <w:r w:rsidRPr="00861016">
        <w:rPr>
          <w:sz w:val="28"/>
          <w:szCs w:val="28"/>
        </w:rPr>
        <w:t>Габдракипов</w:t>
      </w:r>
      <w:proofErr w:type="spellEnd"/>
      <w:r w:rsidRPr="00861016">
        <w:rPr>
          <w:sz w:val="28"/>
          <w:szCs w:val="28"/>
        </w:rPr>
        <w:t xml:space="preserve"> И.К.).</w:t>
      </w:r>
    </w:p>
    <w:p w:rsidR="00861016" w:rsidRPr="00861016" w:rsidRDefault="00861016" w:rsidP="00861016">
      <w:pPr>
        <w:spacing w:before="150"/>
        <w:jc w:val="both"/>
        <w:rPr>
          <w:color w:val="66605A"/>
          <w:sz w:val="28"/>
          <w:szCs w:val="28"/>
        </w:rPr>
      </w:pPr>
      <w:r w:rsidRPr="00861016">
        <w:rPr>
          <w:sz w:val="28"/>
          <w:szCs w:val="28"/>
        </w:rPr>
        <w:t>Глава сельского поселения</w:t>
      </w:r>
      <w:r w:rsidRPr="00861016">
        <w:rPr>
          <w:sz w:val="28"/>
          <w:szCs w:val="28"/>
        </w:rPr>
        <w:tab/>
      </w:r>
      <w:r w:rsidRPr="00861016">
        <w:rPr>
          <w:sz w:val="28"/>
          <w:szCs w:val="28"/>
        </w:rPr>
        <w:tab/>
      </w:r>
      <w:r w:rsidRPr="00861016">
        <w:rPr>
          <w:sz w:val="28"/>
          <w:szCs w:val="28"/>
        </w:rPr>
        <w:tab/>
      </w:r>
      <w:r w:rsidRPr="00861016">
        <w:rPr>
          <w:sz w:val="28"/>
          <w:szCs w:val="28"/>
        </w:rPr>
        <w:tab/>
      </w:r>
      <w:r w:rsidRPr="00861016">
        <w:rPr>
          <w:sz w:val="28"/>
          <w:szCs w:val="28"/>
        </w:rPr>
        <w:tab/>
        <w:t xml:space="preserve">      </w:t>
      </w:r>
      <w:r w:rsidRPr="00861016">
        <w:rPr>
          <w:sz w:val="28"/>
          <w:szCs w:val="28"/>
        </w:rPr>
        <w:tab/>
      </w:r>
      <w:proofErr w:type="spellStart"/>
      <w:r w:rsidRPr="00861016">
        <w:rPr>
          <w:sz w:val="28"/>
          <w:szCs w:val="28"/>
        </w:rPr>
        <w:t>Р.Р.Калимуллин</w:t>
      </w:r>
      <w:proofErr w:type="spellEnd"/>
      <w:r w:rsidRPr="00861016">
        <w:rPr>
          <w:bCs/>
          <w:sz w:val="28"/>
          <w:szCs w:val="28"/>
        </w:rPr>
        <w:tab/>
        <w:t xml:space="preserve">   </w:t>
      </w:r>
    </w:p>
    <w:p w:rsidR="00861016" w:rsidRPr="00861016" w:rsidRDefault="00861016" w:rsidP="00861016">
      <w:pPr>
        <w:spacing w:before="150"/>
        <w:jc w:val="both"/>
        <w:rPr>
          <w:bCs/>
          <w:sz w:val="28"/>
          <w:szCs w:val="28"/>
        </w:rPr>
      </w:pPr>
    </w:p>
    <w:p w:rsidR="00861016" w:rsidRPr="00861016" w:rsidRDefault="00861016" w:rsidP="00861016">
      <w:pPr>
        <w:spacing w:before="150"/>
        <w:jc w:val="both"/>
        <w:rPr>
          <w:b/>
          <w:bCs/>
          <w:sz w:val="28"/>
          <w:szCs w:val="28"/>
          <w:u w:val="single"/>
        </w:rPr>
      </w:pPr>
      <w:r w:rsidRPr="00861016">
        <w:rPr>
          <w:b/>
          <w:bCs/>
          <w:sz w:val="28"/>
          <w:szCs w:val="28"/>
          <w:u w:val="single"/>
        </w:rPr>
        <w:t xml:space="preserve">с. </w:t>
      </w:r>
      <w:proofErr w:type="spellStart"/>
      <w:r w:rsidRPr="00861016">
        <w:rPr>
          <w:b/>
          <w:bCs/>
          <w:sz w:val="28"/>
          <w:szCs w:val="28"/>
          <w:u w:val="single"/>
        </w:rPr>
        <w:t>Асяново</w:t>
      </w:r>
      <w:proofErr w:type="spellEnd"/>
    </w:p>
    <w:p w:rsidR="00861016" w:rsidRPr="00861016" w:rsidRDefault="00861016" w:rsidP="00861016">
      <w:pPr>
        <w:spacing w:before="150"/>
        <w:jc w:val="both"/>
        <w:rPr>
          <w:b/>
          <w:bCs/>
          <w:sz w:val="28"/>
          <w:szCs w:val="28"/>
          <w:u w:val="single"/>
        </w:rPr>
      </w:pPr>
      <w:r w:rsidRPr="00861016">
        <w:rPr>
          <w:b/>
          <w:bCs/>
          <w:sz w:val="28"/>
          <w:szCs w:val="28"/>
          <w:u w:val="single"/>
        </w:rPr>
        <w:t xml:space="preserve">«25» </w:t>
      </w:r>
      <w:proofErr w:type="gramStart"/>
      <w:r w:rsidRPr="00861016">
        <w:rPr>
          <w:b/>
          <w:bCs/>
          <w:sz w:val="28"/>
          <w:szCs w:val="28"/>
          <w:u w:val="single"/>
        </w:rPr>
        <w:t xml:space="preserve">мая </w:t>
      </w:r>
      <w:r w:rsidRPr="00861016">
        <w:rPr>
          <w:b/>
          <w:bCs/>
          <w:sz w:val="28"/>
          <w:szCs w:val="28"/>
          <w:u w:val="single"/>
        </w:rPr>
        <w:t xml:space="preserve"> 2023</w:t>
      </w:r>
      <w:proofErr w:type="gramEnd"/>
      <w:r w:rsidRPr="00861016">
        <w:rPr>
          <w:b/>
          <w:bCs/>
          <w:sz w:val="28"/>
          <w:szCs w:val="28"/>
          <w:u w:val="single"/>
        </w:rPr>
        <w:t>г.</w:t>
      </w:r>
    </w:p>
    <w:p w:rsidR="00861016" w:rsidRPr="00861016" w:rsidRDefault="00861016" w:rsidP="00861016">
      <w:pPr>
        <w:spacing w:before="150"/>
        <w:jc w:val="both"/>
        <w:rPr>
          <w:sz w:val="28"/>
          <w:szCs w:val="28"/>
          <w:u w:val="single"/>
        </w:rPr>
      </w:pPr>
      <w:r w:rsidRPr="00861016">
        <w:rPr>
          <w:b/>
          <w:bCs/>
          <w:sz w:val="28"/>
          <w:szCs w:val="28"/>
          <w:u w:val="single"/>
        </w:rPr>
        <w:t xml:space="preserve">№ </w:t>
      </w:r>
      <w:r w:rsidRPr="00861016">
        <w:rPr>
          <w:b/>
          <w:bCs/>
          <w:sz w:val="28"/>
          <w:szCs w:val="28"/>
          <w:u w:val="single"/>
        </w:rPr>
        <w:t>58/322</w:t>
      </w:r>
    </w:p>
    <w:p w:rsidR="00861016" w:rsidRPr="00861016" w:rsidRDefault="00861016">
      <w:pPr>
        <w:rPr>
          <w:sz w:val="28"/>
          <w:szCs w:val="28"/>
        </w:rPr>
      </w:pPr>
      <w:bookmarkStart w:id="0" w:name="_GoBack"/>
      <w:bookmarkEnd w:id="0"/>
    </w:p>
    <w:sectPr w:rsidR="00861016" w:rsidRPr="0086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Asian">
    <w:altName w:val="Symbol"/>
    <w:panose1 w:val="00000000000000000000"/>
    <w:charset w:val="02"/>
    <w:family w:val="swiss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78"/>
    <w:rsid w:val="00207F78"/>
    <w:rsid w:val="00861016"/>
    <w:rsid w:val="0098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12EC"/>
  <w15:chartTrackingRefBased/>
  <w15:docId w15:val="{C5BEA37F-C72C-473A-9074-8E627174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2023-05-25T10:20:00Z</dcterms:created>
  <dcterms:modified xsi:type="dcterms:W3CDTF">2023-05-25T10:22:00Z</dcterms:modified>
</cp:coreProperties>
</file>